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6893" w14:textId="5FE4631C" w:rsidR="00383BD9" w:rsidRDefault="00383BD9" w:rsidP="00383BD9">
      <w:pPr>
        <w:autoSpaceDE w:val="0"/>
        <w:autoSpaceDN w:val="0"/>
        <w:adjustRightInd w:val="0"/>
        <w:spacing w:line="340" w:lineRule="exact"/>
        <w:jc w:val="center"/>
        <w:rPr>
          <w:color w:val="000000"/>
        </w:rPr>
      </w:pPr>
      <w:r>
        <w:rPr>
          <w:noProof/>
          <w:color w:val="000000"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001C5" wp14:editId="7131F7F6">
                <wp:simplePos x="0" y="0"/>
                <wp:positionH relativeFrom="column">
                  <wp:posOffset>8986520</wp:posOffset>
                </wp:positionH>
                <wp:positionV relativeFrom="paragraph">
                  <wp:posOffset>6350</wp:posOffset>
                </wp:positionV>
                <wp:extent cx="787400" cy="263525"/>
                <wp:effectExtent l="0" t="0" r="1270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5AA4" w14:textId="37D96BDD" w:rsidR="00977281" w:rsidRDefault="00977281" w:rsidP="0097728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vi-VN"/>
                              </w:rPr>
                              <w:t>KL-</w:t>
                            </w:r>
                            <w:r w:rsidR="005B375C">
                              <w:rPr>
                                <w:sz w:val="20"/>
                                <w:szCs w:val="20"/>
                                <w:lang w:val="vi-VN"/>
                              </w:rPr>
                              <w:t>10</w:t>
                            </w:r>
                            <w:r w:rsidR="00DA0C2C">
                              <w:rPr>
                                <w:sz w:val="20"/>
                                <w:szCs w:val="20"/>
                                <w:lang w:val="vi-VN"/>
                              </w:rPr>
                              <w:t>a</w:t>
                            </w:r>
                          </w:p>
                          <w:p w14:paraId="4EE5CE9B" w14:textId="77777777" w:rsidR="00977281" w:rsidRDefault="00977281" w:rsidP="0097728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19DA2544" w14:textId="77777777" w:rsidR="00977281" w:rsidRDefault="00977281" w:rsidP="0097728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60D45374" w14:textId="77777777" w:rsidR="00977281" w:rsidRDefault="00977281" w:rsidP="0097728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4C927A5B" w14:textId="77777777" w:rsidR="00977281" w:rsidRPr="00BD1B81" w:rsidRDefault="00977281" w:rsidP="0097728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00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7.6pt;margin-top:.5pt;width:62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">
                <v:textbox>
                  <w:txbxContent>
                    <w:p w14:paraId="32985AA4" w14:textId="37D96BDD" w:rsidR="00977281" w:rsidRDefault="00977281" w:rsidP="0097728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  <w:r>
                        <w:rPr>
                          <w:sz w:val="20"/>
                          <w:szCs w:val="20"/>
                          <w:lang w:val="vi-VN"/>
                        </w:rPr>
                        <w:t>KL-</w:t>
                      </w:r>
                      <w:r w:rsidR="005B375C">
                        <w:rPr>
                          <w:sz w:val="20"/>
                          <w:szCs w:val="20"/>
                          <w:lang w:val="vi-VN"/>
                        </w:rPr>
                        <w:t>10</w:t>
                      </w:r>
                      <w:r w:rsidR="00DA0C2C">
                        <w:rPr>
                          <w:sz w:val="20"/>
                          <w:szCs w:val="20"/>
                          <w:lang w:val="vi-VN"/>
                        </w:rPr>
                        <w:t>a</w:t>
                      </w:r>
                    </w:p>
                    <w:p w14:paraId="4EE5CE9B" w14:textId="77777777" w:rsidR="00977281" w:rsidRDefault="00977281" w:rsidP="0097728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  <w:p w14:paraId="19DA2544" w14:textId="77777777" w:rsidR="00977281" w:rsidRDefault="00977281" w:rsidP="0097728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  <w:p w14:paraId="60D45374" w14:textId="77777777" w:rsidR="00977281" w:rsidRDefault="00977281" w:rsidP="0097728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  <w:p w14:paraId="4C927A5B" w14:textId="77777777" w:rsidR="00977281" w:rsidRPr="00BD1B81" w:rsidRDefault="00977281" w:rsidP="0097728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>BỘ CÔNG THƯƠNG</w:t>
      </w:r>
    </w:p>
    <w:p w14:paraId="319793AA" w14:textId="77777777" w:rsidR="00383BD9" w:rsidRDefault="00383BD9" w:rsidP="00383BD9">
      <w:pPr>
        <w:autoSpaceDE w:val="0"/>
        <w:autoSpaceDN w:val="0"/>
        <w:adjustRightInd w:val="0"/>
        <w:spacing w:line="340" w:lineRule="exact"/>
        <w:jc w:val="center"/>
        <w:rPr>
          <w:color w:val="000000"/>
        </w:rPr>
      </w:pPr>
      <w:r>
        <w:rPr>
          <w:color w:val="000000"/>
        </w:rPr>
        <w:t>TRƯỜNG ĐẠI HỌC CÔNG NGHIỆP TP.HCM</w:t>
      </w:r>
    </w:p>
    <w:p w14:paraId="1F08A672" w14:textId="77777777" w:rsidR="00383BD9" w:rsidRPr="00576EE2" w:rsidRDefault="00383BD9" w:rsidP="00383BD9">
      <w:pPr>
        <w:autoSpaceDE w:val="0"/>
        <w:autoSpaceDN w:val="0"/>
        <w:adjustRightInd w:val="0"/>
        <w:spacing w:line="340" w:lineRule="exact"/>
        <w:jc w:val="center"/>
        <w:rPr>
          <w:color w:val="000000"/>
        </w:rPr>
      </w:pPr>
      <w:r w:rsidRPr="00576EE2">
        <w:rPr>
          <w:b/>
          <w:color w:val="000000"/>
        </w:rPr>
        <w:t>KHOA CÔNG NGHỆ ĐỘNG LỰC</w:t>
      </w:r>
    </w:p>
    <w:p w14:paraId="731E332A" w14:textId="0A37C8AB" w:rsidR="00383BD9" w:rsidRDefault="00576EE2" w:rsidP="00AC73D5">
      <w:pPr>
        <w:spacing w:line="320" w:lineRule="exac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9EEC9" wp14:editId="07B5D179">
                <wp:simplePos x="0" y="0"/>
                <wp:positionH relativeFrom="column">
                  <wp:posOffset>3407039</wp:posOffset>
                </wp:positionH>
                <wp:positionV relativeFrom="paragraph">
                  <wp:posOffset>24765</wp:posOffset>
                </wp:positionV>
                <wp:extent cx="329529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D40B7B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25pt,1.95pt" to="527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U0mQEAAIgDAAAOAAAAZHJzL2Uyb0RvYy54bWysU02P0zAQvSPxHyzfadIiEBs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" strokecolor="black [3040]"/>
            </w:pict>
          </mc:Fallback>
        </mc:AlternateContent>
      </w:r>
    </w:p>
    <w:p w14:paraId="1E9F6B38" w14:textId="2969EE36" w:rsidR="00AC73D5" w:rsidRPr="00A93DFD" w:rsidRDefault="00713BBB" w:rsidP="00AC73D5">
      <w:pPr>
        <w:spacing w:line="3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RUBRIC</w:t>
      </w:r>
      <w:r w:rsidR="00AC73D5" w:rsidRPr="00A93DFD">
        <w:rPr>
          <w:b/>
          <w:bCs/>
          <w:sz w:val="32"/>
          <w:szCs w:val="32"/>
        </w:rPr>
        <w:t xml:space="preserve"> CHẤM ĐIỂM </w:t>
      </w:r>
      <w:r w:rsidR="00833221">
        <w:rPr>
          <w:b/>
          <w:bCs/>
          <w:sz w:val="32"/>
          <w:szCs w:val="32"/>
        </w:rPr>
        <w:t>KHÓA LUẬN</w:t>
      </w:r>
      <w:r w:rsidR="00AC73D5" w:rsidRPr="00A93DFD">
        <w:rPr>
          <w:b/>
          <w:bCs/>
          <w:sz w:val="32"/>
          <w:szCs w:val="32"/>
        </w:rPr>
        <w:t xml:space="preserve"> TỐT NGHIỆP</w:t>
      </w:r>
    </w:p>
    <w:p w14:paraId="64E118D6" w14:textId="77777777" w:rsidR="00AC73D5" w:rsidRPr="005533C8" w:rsidRDefault="00AC73D5" w:rsidP="00AC73D5">
      <w:pPr>
        <w:spacing w:line="240" w:lineRule="exact"/>
        <w:jc w:val="center"/>
        <w:rPr>
          <w:bCs/>
          <w:i/>
        </w:rPr>
      </w:pPr>
      <w:r w:rsidRPr="00F34100">
        <w:rPr>
          <w:bCs/>
          <w:i/>
        </w:rPr>
        <w:t xml:space="preserve">(Dành cho </w:t>
      </w:r>
      <w:r>
        <w:rPr>
          <w:bCs/>
          <w:i/>
        </w:rPr>
        <w:t>giảng viên hội đồng</w:t>
      </w:r>
      <w:r w:rsidRPr="00F34100">
        <w:rPr>
          <w:bCs/>
          <w:i/>
        </w:rPr>
        <w:t>)</w:t>
      </w:r>
    </w:p>
    <w:p w14:paraId="2A82AD40" w14:textId="77777777" w:rsidR="007E0C47" w:rsidRDefault="007E0C47" w:rsidP="006E5B8B">
      <w:pPr>
        <w:spacing w:line="240" w:lineRule="exact"/>
        <w:rPr>
          <w:b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593"/>
        <w:gridCol w:w="2268"/>
        <w:gridCol w:w="2268"/>
        <w:gridCol w:w="2682"/>
        <w:gridCol w:w="2430"/>
        <w:gridCol w:w="2340"/>
      </w:tblGrid>
      <w:tr w:rsidR="00B13BF3" w:rsidRPr="007E0C47" w14:paraId="10CEF7BF" w14:textId="77777777" w:rsidTr="5BFC70F4">
        <w:trPr>
          <w:trHeight w:val="414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C1D" w14:textId="77777777" w:rsidR="00B13BF3" w:rsidRPr="00126532" w:rsidRDefault="00B13BF3" w:rsidP="000E0E85">
            <w:pPr>
              <w:spacing w:line="280" w:lineRule="exact"/>
              <w:jc w:val="center"/>
              <w:rPr>
                <w:b/>
                <w:bCs/>
              </w:rPr>
            </w:pPr>
            <w:r w:rsidRPr="00126532">
              <w:rPr>
                <w:b/>
                <w:bCs/>
              </w:rPr>
              <w:t>CLOs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9C2" w14:textId="77777777" w:rsidR="00B13BF3" w:rsidRPr="00126532" w:rsidRDefault="00B13BF3" w:rsidP="000E0E85">
            <w:pPr>
              <w:spacing w:line="280" w:lineRule="exact"/>
              <w:jc w:val="center"/>
              <w:rPr>
                <w:b/>
                <w:bCs/>
              </w:rPr>
            </w:pPr>
            <w:r w:rsidRPr="00126532">
              <w:rPr>
                <w:b/>
                <w:bCs/>
              </w:rPr>
              <w:t>Tiêu chí đánh giá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3FD1" w14:textId="77777777" w:rsidR="00B13BF3" w:rsidRPr="00126532" w:rsidRDefault="00753C73" w:rsidP="00753C73">
            <w:pPr>
              <w:spacing w:line="280" w:lineRule="exact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Gợ</w:t>
            </w:r>
            <w:r w:rsidR="00B13BF3">
              <w:rPr>
                <w:b/>
                <w:noProof/>
              </w:rPr>
              <w:t>i ý đánh giá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14AE" w14:textId="77777777" w:rsidR="00B13BF3" w:rsidRDefault="00B13BF3" w:rsidP="000E0E85">
            <w:pPr>
              <w:spacing w:line="280" w:lineRule="exact"/>
              <w:jc w:val="center"/>
              <w:rPr>
                <w:b/>
                <w:noProof/>
              </w:rPr>
            </w:pPr>
            <w:r w:rsidRPr="00126532">
              <w:rPr>
                <w:b/>
                <w:noProof/>
              </w:rPr>
              <w:t xml:space="preserve">Yếu  </w:t>
            </w:r>
          </w:p>
          <w:p w14:paraId="04C95CAA" w14:textId="77777777" w:rsidR="00B13BF3" w:rsidRPr="00126532" w:rsidRDefault="00B13BF3" w:rsidP="000E0E85">
            <w:pPr>
              <w:spacing w:line="280" w:lineRule="exact"/>
              <w:jc w:val="center"/>
              <w:rPr>
                <w:b/>
              </w:rPr>
            </w:pPr>
            <w:r w:rsidRPr="00126532">
              <w:rPr>
                <w:b/>
                <w:noProof/>
              </w:rPr>
              <w:t>1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634" w14:textId="77777777" w:rsidR="00B13BF3" w:rsidRDefault="00B13BF3" w:rsidP="000E0E85">
            <w:pPr>
              <w:spacing w:line="280" w:lineRule="exact"/>
              <w:jc w:val="center"/>
              <w:rPr>
                <w:b/>
                <w:noProof/>
              </w:rPr>
            </w:pPr>
            <w:r w:rsidRPr="00126532">
              <w:rPr>
                <w:b/>
                <w:noProof/>
              </w:rPr>
              <w:t>Trung bình</w:t>
            </w:r>
          </w:p>
          <w:p w14:paraId="2ECD4552" w14:textId="77777777" w:rsidR="00B13BF3" w:rsidRPr="00DC3763" w:rsidRDefault="00B13BF3" w:rsidP="000E0E85">
            <w:pPr>
              <w:spacing w:line="280" w:lineRule="exact"/>
              <w:jc w:val="center"/>
              <w:rPr>
                <w:b/>
                <w:noProof/>
                <w:color w:val="FF0000"/>
              </w:rPr>
            </w:pPr>
            <w:r w:rsidRPr="00126532">
              <w:rPr>
                <w:b/>
                <w:noProof/>
              </w:rPr>
              <w:t xml:space="preserve"> 2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18C2" w14:textId="77777777" w:rsidR="00B13BF3" w:rsidRDefault="00B13BF3" w:rsidP="000E0E85">
            <w:pPr>
              <w:spacing w:line="280" w:lineRule="exact"/>
              <w:jc w:val="center"/>
              <w:rPr>
                <w:b/>
                <w:noProof/>
              </w:rPr>
            </w:pPr>
            <w:r w:rsidRPr="00126532">
              <w:rPr>
                <w:b/>
                <w:noProof/>
              </w:rPr>
              <w:t xml:space="preserve">Khá </w:t>
            </w:r>
          </w:p>
          <w:p w14:paraId="70678644" w14:textId="77777777" w:rsidR="00B13BF3" w:rsidRPr="00126532" w:rsidRDefault="00B13BF3" w:rsidP="000E0E85">
            <w:pPr>
              <w:spacing w:line="280" w:lineRule="exact"/>
              <w:jc w:val="center"/>
              <w:rPr>
                <w:b/>
                <w:noProof/>
              </w:rPr>
            </w:pPr>
            <w:r w:rsidRPr="00126532">
              <w:rPr>
                <w:b/>
                <w:noProof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DCF5" w14:textId="77777777" w:rsidR="00B13BF3" w:rsidRDefault="00B13BF3" w:rsidP="000E0E85">
            <w:pPr>
              <w:spacing w:line="280" w:lineRule="exact"/>
              <w:jc w:val="center"/>
              <w:rPr>
                <w:b/>
                <w:noProof/>
              </w:rPr>
            </w:pPr>
            <w:r w:rsidRPr="00126532">
              <w:rPr>
                <w:b/>
                <w:noProof/>
              </w:rPr>
              <w:t xml:space="preserve">Giỏi </w:t>
            </w:r>
          </w:p>
          <w:p w14:paraId="0CA77F65" w14:textId="77777777" w:rsidR="00B13BF3" w:rsidRPr="00126532" w:rsidRDefault="00B13BF3" w:rsidP="000E0E85">
            <w:pPr>
              <w:spacing w:line="280" w:lineRule="exact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4</w:t>
            </w:r>
          </w:p>
        </w:tc>
      </w:tr>
      <w:tr w:rsidR="00B13BF3" w:rsidRPr="007E0C47" w14:paraId="21618165" w14:textId="77777777" w:rsidTr="5BFC70F4">
        <w:trPr>
          <w:trHeight w:val="414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1ABF" w14:textId="77777777" w:rsidR="00B13BF3" w:rsidRPr="00E74549" w:rsidRDefault="00B13BF3" w:rsidP="00126532">
            <w:pPr>
              <w:spacing w:line="280" w:lineRule="exact"/>
              <w:jc w:val="center"/>
              <w:rPr>
                <w:b/>
                <w:bCs/>
              </w:rPr>
            </w:pPr>
            <w:r w:rsidRPr="00E74549">
              <w:rPr>
                <w:b/>
                <w:bCs/>
              </w:rPr>
              <w:t>2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2B6" w14:textId="77777777" w:rsidR="00B13BF3" w:rsidRPr="0030365F" w:rsidRDefault="00B13BF3" w:rsidP="00E275EE">
            <w:pPr>
              <w:spacing w:line="280" w:lineRule="exact"/>
              <w:rPr>
                <w:b/>
                <w:bCs/>
              </w:rPr>
            </w:pPr>
            <w:r w:rsidRPr="00AA7C81">
              <w:t>Vận dụng kiến thức chuyên ngành để giải thích các nguyên lí làm việc của các hệ thống trên ô tô.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BDBE" w14:textId="77777777" w:rsidR="00B13BF3" w:rsidRPr="003E06E2" w:rsidRDefault="00450DD7" w:rsidP="00225C19">
            <w:pPr>
              <w:spacing w:line="280" w:lineRule="exact"/>
              <w:rPr>
                <w:b/>
                <w:bCs/>
              </w:rPr>
            </w:pPr>
            <w:r>
              <w:t>Câu hỏi của thành viên H</w:t>
            </w:r>
            <w:r w:rsidR="00B13BF3" w:rsidRPr="003E06E2">
              <w:t>ội đồng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B88" w14:textId="77777777" w:rsidR="00B13BF3" w:rsidRPr="003E06E2" w:rsidRDefault="00B13BF3" w:rsidP="00A674F9">
            <w:pPr>
              <w:spacing w:line="280" w:lineRule="exact"/>
            </w:pPr>
            <w:r w:rsidRPr="003E06E2">
              <w:t xml:space="preserve">Không trả lời câu hỏi của </w:t>
            </w:r>
            <w:r w:rsidRPr="003E06E2">
              <w:rPr>
                <w:lang w:val="vi-VN"/>
              </w:rPr>
              <w:t>thành viên hội đồng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260" w14:textId="77777777" w:rsidR="00B13BF3" w:rsidRPr="003E06E2" w:rsidRDefault="00B13BF3" w:rsidP="00733BE2">
            <w:pPr>
              <w:spacing w:line="280" w:lineRule="exact"/>
              <w:rPr>
                <w:b/>
                <w:noProof/>
                <w:lang w:val="vi-VN"/>
              </w:rPr>
            </w:pPr>
            <w:r w:rsidRPr="003E06E2">
              <w:rPr>
                <w:lang w:val="vi-VN"/>
              </w:rPr>
              <w:t>Trả lời được 50</w:t>
            </w:r>
            <w:r w:rsidR="00FE3BB6" w:rsidRPr="003E06E2">
              <w:rPr>
                <w:lang w:val="vi-VN"/>
              </w:rPr>
              <w:t>% câu hỏ</w:t>
            </w:r>
            <w:r w:rsidRPr="003E06E2">
              <w:rPr>
                <w:lang w:val="vi-VN"/>
              </w:rPr>
              <w:t>i của thành viên hội đồng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B662" w14:textId="77777777" w:rsidR="00B13BF3" w:rsidRPr="003E06E2" w:rsidRDefault="00B13BF3" w:rsidP="00733BE2">
            <w:pPr>
              <w:spacing w:line="280" w:lineRule="exact"/>
              <w:jc w:val="left"/>
              <w:rPr>
                <w:lang w:val="vi-VN"/>
              </w:rPr>
            </w:pPr>
            <w:r w:rsidRPr="003E06E2">
              <w:rPr>
                <w:lang w:val="vi-VN"/>
              </w:rPr>
              <w:t xml:space="preserve">Trả lời được 70 % </w:t>
            </w:r>
            <w:r w:rsidR="00FE3BB6" w:rsidRPr="003E06E2">
              <w:rPr>
                <w:lang w:val="vi-VN"/>
              </w:rPr>
              <w:t>câu hỏ</w:t>
            </w:r>
            <w:r w:rsidRPr="003E06E2">
              <w:rPr>
                <w:lang w:val="vi-VN"/>
              </w:rPr>
              <w:t>i của thành viên hội đồng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859" w14:textId="77777777" w:rsidR="00B13BF3" w:rsidRPr="003E06E2" w:rsidRDefault="00B13BF3" w:rsidP="005C12FA">
            <w:pPr>
              <w:spacing w:line="280" w:lineRule="exact"/>
              <w:jc w:val="left"/>
              <w:rPr>
                <w:b/>
                <w:noProof/>
                <w:lang w:val="vi-VN"/>
              </w:rPr>
            </w:pPr>
            <w:r w:rsidRPr="003E06E2">
              <w:rPr>
                <w:lang w:val="vi-VN"/>
              </w:rPr>
              <w:t>Trả lời được hơn 7</w:t>
            </w:r>
            <w:r w:rsidR="00FE3BB6" w:rsidRPr="003E06E2">
              <w:rPr>
                <w:lang w:val="vi-VN"/>
              </w:rPr>
              <w:t>0% câu hỏ</w:t>
            </w:r>
            <w:r w:rsidRPr="003E06E2">
              <w:rPr>
                <w:lang w:val="vi-VN"/>
              </w:rPr>
              <w:t>i của thành viên hội đồng</w:t>
            </w:r>
          </w:p>
        </w:tc>
      </w:tr>
      <w:tr w:rsidR="5BFC70F4" w14:paraId="02156380" w14:textId="77777777" w:rsidTr="5BFC70F4">
        <w:trPr>
          <w:trHeight w:val="414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F8D" w14:textId="3F0694E7" w:rsidR="24DD7174" w:rsidRDefault="24DD7174" w:rsidP="5BFC70F4">
            <w:pPr>
              <w:spacing w:line="280" w:lineRule="exact"/>
              <w:jc w:val="center"/>
              <w:rPr>
                <w:b/>
                <w:bCs/>
              </w:rPr>
            </w:pPr>
            <w:r w:rsidRPr="5BFC70F4">
              <w:rPr>
                <w:b/>
                <w:bCs/>
              </w:rPr>
              <w:t>4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727" w14:textId="2B5B3623" w:rsidR="33DCA1B7" w:rsidRDefault="33DCA1B7" w:rsidP="5BFC70F4">
            <w:pPr>
              <w:spacing w:line="280" w:lineRule="exact"/>
              <w:rPr>
                <w:color w:val="000000" w:themeColor="text1"/>
              </w:rPr>
            </w:pPr>
            <w:r w:rsidRPr="5BFC70F4">
              <w:rPr>
                <w:color w:val="000000" w:themeColor="text1"/>
              </w:rPr>
              <w:t>Tính toán kiểm nghiệm được các hệ thống, cơ cấu</w:t>
            </w:r>
          </w:p>
          <w:p w14:paraId="34BE2078" w14:textId="5F6AC0C1" w:rsidR="5BFC70F4" w:rsidRDefault="5BFC70F4" w:rsidP="5BFC70F4">
            <w:pPr>
              <w:spacing w:line="280" w:lineRule="exact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D519" w14:textId="05E118FF" w:rsidR="5250FB45" w:rsidRDefault="5250FB45" w:rsidP="5BFC70F4">
            <w:pPr>
              <w:spacing w:line="280" w:lineRule="exact"/>
            </w:pPr>
            <w:r>
              <w:t>Tính ch</w:t>
            </w:r>
            <w:r w:rsidR="009C77B3">
              <w:t>í</w:t>
            </w:r>
            <w:r>
              <w:t>nh xác kết quả thực hiện</w:t>
            </w:r>
            <w:r w:rsidR="1002E5AB">
              <w:t xml:space="preserve"> đề tài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97F" w14:textId="2ACA64C3" w:rsidR="6A65EECD" w:rsidRDefault="6A65EECD" w:rsidP="5BFC70F4">
            <w:pPr>
              <w:spacing w:line="280" w:lineRule="exact"/>
            </w:pPr>
            <w:r>
              <w:t>Sinh viên không kiểm nghiệm được tính chính xác hệ thống mới trong đề tài.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7D6" w14:textId="2ECC41FE" w:rsidR="6A65EECD" w:rsidRDefault="6A65EECD" w:rsidP="5BFC70F4">
            <w:pPr>
              <w:spacing w:line="280" w:lineRule="exact"/>
            </w:pPr>
            <w:r>
              <w:t>Sinh viên kiểm nghiệm được 50% hệ thống trong đề tài.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757" w14:textId="5C179EE9" w:rsidR="6A65EECD" w:rsidRDefault="6A65EECD" w:rsidP="5BFC70F4">
            <w:pPr>
              <w:spacing w:line="280" w:lineRule="exact"/>
              <w:jc w:val="left"/>
            </w:pPr>
            <w:r>
              <w:t>Sinh viên kiểm nghiệm được từ (50-70%] các hệ thống trong đề tài.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9CF" w14:textId="71FB7815" w:rsidR="6A65EECD" w:rsidRDefault="6A65EECD" w:rsidP="5BFC70F4">
            <w:pPr>
              <w:spacing w:line="280" w:lineRule="exact"/>
              <w:jc w:val="left"/>
            </w:pPr>
            <w:r>
              <w:t>Sinh viên kiểm nghiệm hơn 70% trong tất cả các hệ thống trong đề tài.</w:t>
            </w:r>
          </w:p>
        </w:tc>
      </w:tr>
      <w:tr w:rsidR="5BFC70F4" w14:paraId="4761B551" w14:textId="77777777" w:rsidTr="5BFC70F4">
        <w:trPr>
          <w:trHeight w:val="414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A1E6" w14:textId="2CBD8F72" w:rsidR="24DD7174" w:rsidRDefault="24DD7174" w:rsidP="5BFC70F4">
            <w:pPr>
              <w:spacing w:line="280" w:lineRule="exact"/>
              <w:jc w:val="center"/>
              <w:rPr>
                <w:b/>
                <w:bCs/>
              </w:rPr>
            </w:pPr>
            <w:r w:rsidRPr="5BFC70F4">
              <w:rPr>
                <w:b/>
                <w:bCs/>
              </w:rPr>
              <w:t>5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826E" w14:textId="63759E47" w:rsidR="1EF4FEF6" w:rsidRDefault="1EF4FEF6" w:rsidP="5BFC70F4">
            <w:pPr>
              <w:spacing w:line="280" w:lineRule="exact"/>
              <w:rPr>
                <w:color w:val="000000" w:themeColor="text1"/>
              </w:rPr>
            </w:pPr>
            <w:r w:rsidRPr="5BFC70F4">
              <w:rPr>
                <w:color w:val="000000" w:themeColor="text1"/>
              </w:rPr>
              <w:t>Thiết kế các hệ thống, cơ cấu bằng cách sử dụng các phần mềm</w:t>
            </w:r>
          </w:p>
          <w:p w14:paraId="0AE5B7A1" w14:textId="27A02740" w:rsidR="5BFC70F4" w:rsidRDefault="5BFC70F4" w:rsidP="5BFC70F4">
            <w:pPr>
              <w:spacing w:line="280" w:lineRule="exact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D1D" w14:textId="123BA90B" w:rsidR="74B9E91D" w:rsidRDefault="74B9E91D" w:rsidP="5BFC70F4">
            <w:pPr>
              <w:spacing w:line="280" w:lineRule="exact"/>
            </w:pPr>
            <w:r>
              <w:t>Ph</w:t>
            </w:r>
            <w:r w:rsidR="2CD2A155">
              <w:t>ươ</w:t>
            </w:r>
            <w:r>
              <w:t>ng pháp thực hiện đề tài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19F" w14:textId="79911D2B" w:rsidR="48C5669A" w:rsidRDefault="48C5669A" w:rsidP="5BFC70F4">
            <w:pPr>
              <w:spacing w:line="280" w:lineRule="exact"/>
            </w:pPr>
            <w:r>
              <w:t>Không dùng phần mềm thiết kế tính toán hoặc không phù hợp.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253" w14:textId="26A339B1" w:rsidR="48C5669A" w:rsidRDefault="48C5669A" w:rsidP="5BFC70F4">
            <w:pPr>
              <w:spacing w:line="280" w:lineRule="exact"/>
            </w:pPr>
            <w:r>
              <w:t>Dùng phần mềm thiết kế tính toán phù hợp.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CD0" w14:textId="707B71A9" w:rsidR="48C5669A" w:rsidRDefault="48C5669A" w:rsidP="5BFC70F4">
            <w:pPr>
              <w:spacing w:line="280" w:lineRule="exact"/>
              <w:jc w:val="left"/>
            </w:pPr>
            <w:r>
              <w:t>Dùng phần mềm thiết kế tính toán phù hợp, kết quả chính xác.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9B4" w14:textId="5423120F" w:rsidR="48C5669A" w:rsidRDefault="48C5669A" w:rsidP="5BFC70F4">
            <w:pPr>
              <w:spacing w:line="280" w:lineRule="exact"/>
              <w:jc w:val="left"/>
            </w:pPr>
            <w:r>
              <w:t>Dùng phần mềm thiết kế tính toán phù hợp, chính xác và có tính mới.</w:t>
            </w:r>
          </w:p>
        </w:tc>
      </w:tr>
      <w:tr w:rsidR="00B13BF3" w:rsidRPr="007E0C47" w14:paraId="79BC0B8A" w14:textId="77777777" w:rsidTr="5BFC70F4">
        <w:trPr>
          <w:trHeight w:val="688"/>
        </w:trPr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C8F9" w14:textId="7E088DC0" w:rsidR="00B13BF3" w:rsidRPr="00E74549" w:rsidRDefault="24DD7174" w:rsidP="00C752BD">
            <w:pPr>
              <w:spacing w:line="280" w:lineRule="exact"/>
              <w:jc w:val="center"/>
              <w:rPr>
                <w:b/>
                <w:bCs/>
              </w:rPr>
            </w:pPr>
            <w:r w:rsidRPr="5BFC70F4">
              <w:rPr>
                <w:b/>
                <w:bCs/>
              </w:rPr>
              <w:t>7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C4AA" w14:textId="77777777" w:rsidR="00B13BF3" w:rsidRPr="0030365F" w:rsidRDefault="00B13BF3" w:rsidP="00E275EE">
            <w:pPr>
              <w:spacing w:line="280" w:lineRule="exact"/>
              <w:rPr>
                <w:bCs/>
                <w:color w:val="000000" w:themeColor="text1"/>
                <w:highlight w:val="yellow"/>
              </w:rPr>
            </w:pPr>
            <w:r w:rsidRPr="00AA7C81">
              <w:t>Trình bày được báo cáo kỹ thuật thông qua việc sử dụng ngôn ngữ nói.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6D1" w14:textId="77777777" w:rsidR="00B13BF3" w:rsidRPr="003E06E2" w:rsidRDefault="00B13BF3" w:rsidP="0084430F">
            <w:pPr>
              <w:spacing w:line="280" w:lineRule="exact"/>
              <w:rPr>
                <w:lang w:val="vi-VN"/>
              </w:rPr>
            </w:pPr>
            <w:r w:rsidRPr="003E06E2">
              <w:rPr>
                <w:lang w:val="vi-VN"/>
              </w:rPr>
              <w:t>1.Chất lượng Pow/poster trình chiếu/trình bày</w:t>
            </w:r>
          </w:p>
          <w:p w14:paraId="01BB7E73" w14:textId="77777777" w:rsidR="00B13BF3" w:rsidRPr="003E06E2" w:rsidRDefault="00B13BF3" w:rsidP="0084430F">
            <w:pPr>
              <w:spacing w:line="280" w:lineRule="exact"/>
              <w:rPr>
                <w:lang w:val="vi-VN"/>
              </w:rPr>
            </w:pPr>
            <w:r w:rsidRPr="003E06E2">
              <w:rPr>
                <w:lang w:val="vi-VN"/>
              </w:rPr>
              <w:t>2. Có thái độ tự tin</w:t>
            </w:r>
          </w:p>
          <w:p w14:paraId="10EEB22F" w14:textId="77777777" w:rsidR="00B13BF3" w:rsidRPr="003E06E2" w:rsidRDefault="00B13BF3" w:rsidP="0084430F">
            <w:pPr>
              <w:spacing w:line="280" w:lineRule="exact"/>
              <w:rPr>
                <w:lang w:val="vi-VN"/>
              </w:rPr>
            </w:pPr>
            <w:r w:rsidRPr="003E06E2">
              <w:rPr>
                <w:lang w:val="vi-VN"/>
              </w:rPr>
              <w:t>3. Sử dụng thiết bị đa phương tiện</w:t>
            </w:r>
          </w:p>
          <w:p w14:paraId="30367597" w14:textId="77777777" w:rsidR="00B13BF3" w:rsidRPr="003E06E2" w:rsidRDefault="00B13BF3" w:rsidP="0084430F">
            <w:pPr>
              <w:spacing w:line="280" w:lineRule="exact"/>
              <w:rPr>
                <w:lang w:val="vi-VN"/>
              </w:rPr>
            </w:pPr>
            <w:r w:rsidRPr="003E06E2">
              <w:rPr>
                <w:lang w:val="vi-VN"/>
              </w:rPr>
              <w:t>4. Trình bày rõ ràng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B65" w14:textId="77777777" w:rsidR="00B13BF3" w:rsidRPr="003E06E2" w:rsidRDefault="00C831BC" w:rsidP="0084430F">
            <w:pPr>
              <w:rPr>
                <w:lang w:val="vi-VN"/>
              </w:rPr>
            </w:pPr>
            <w:r>
              <w:rPr>
                <w:lang w:val="vi-VN"/>
              </w:rPr>
              <w:t>Sinh viên không đạt một</w:t>
            </w:r>
            <w:r w:rsidR="00B13BF3" w:rsidRPr="003E06E2">
              <w:rPr>
                <w:lang w:val="vi-VN"/>
              </w:rPr>
              <w:t xml:space="preserve"> trong bốn gợi ý đánh giá.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DDB" w14:textId="77777777" w:rsidR="00B13BF3" w:rsidRPr="003E06E2" w:rsidRDefault="00B13BF3" w:rsidP="00C831BC">
            <w:pPr>
              <w:rPr>
                <w:lang w:val="vi-VN"/>
              </w:rPr>
            </w:pPr>
            <w:r w:rsidRPr="003E06E2">
              <w:rPr>
                <w:lang w:val="vi-VN"/>
              </w:rPr>
              <w:t xml:space="preserve">Sinh viên đạt được </w:t>
            </w:r>
            <w:r w:rsidR="00C831BC">
              <w:rPr>
                <w:lang w:val="vi-VN"/>
              </w:rPr>
              <w:t>hai</w:t>
            </w:r>
            <w:r w:rsidRPr="003E06E2">
              <w:rPr>
                <w:lang w:val="vi-VN"/>
              </w:rPr>
              <w:t xml:space="preserve"> trong </w:t>
            </w:r>
            <w:r w:rsidR="003E06E2">
              <w:rPr>
                <w:lang w:val="vi-VN"/>
              </w:rPr>
              <w:t>bốn</w:t>
            </w:r>
            <w:r w:rsidRPr="003E06E2">
              <w:rPr>
                <w:lang w:val="vi-VN"/>
              </w:rPr>
              <w:t xml:space="preserve"> gợi ý đánh giá.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E13" w14:textId="77777777" w:rsidR="00B13BF3" w:rsidRPr="003E06E2" w:rsidRDefault="00B13BF3" w:rsidP="00C831BC">
            <w:pPr>
              <w:rPr>
                <w:lang w:val="vi-VN"/>
              </w:rPr>
            </w:pPr>
            <w:r w:rsidRPr="003E06E2">
              <w:rPr>
                <w:lang w:val="vi-VN"/>
              </w:rPr>
              <w:t xml:space="preserve">Sinh viên đạt được </w:t>
            </w:r>
            <w:r w:rsidR="00C831BC">
              <w:rPr>
                <w:lang w:val="vi-VN"/>
              </w:rPr>
              <w:t>ba</w:t>
            </w:r>
            <w:r w:rsidRPr="003E06E2">
              <w:rPr>
                <w:lang w:val="vi-VN"/>
              </w:rPr>
              <w:t xml:space="preserve"> trong 4 gợi ý đánh giá.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543" w14:textId="77777777" w:rsidR="00B13BF3" w:rsidRPr="003E06E2" w:rsidRDefault="00B13BF3" w:rsidP="00C831BC">
            <w:pPr>
              <w:rPr>
                <w:lang w:val="vi-VN"/>
              </w:rPr>
            </w:pPr>
            <w:r w:rsidRPr="003E06E2">
              <w:rPr>
                <w:lang w:val="vi-VN"/>
              </w:rPr>
              <w:t xml:space="preserve">Sinh viên đạt </w:t>
            </w:r>
            <w:r w:rsidR="00C831BC">
              <w:rPr>
                <w:lang w:val="vi-VN"/>
              </w:rPr>
              <w:t>bốn</w:t>
            </w:r>
            <w:r w:rsidRPr="003E06E2">
              <w:rPr>
                <w:lang w:val="vi-VN"/>
              </w:rPr>
              <w:t xml:space="preserve"> gợi ý đánh giá.</w:t>
            </w:r>
          </w:p>
        </w:tc>
      </w:tr>
      <w:tr w:rsidR="00B13BF3" w:rsidRPr="007E0C47" w14:paraId="31FDA364" w14:textId="77777777" w:rsidTr="5BFC70F4">
        <w:trPr>
          <w:trHeight w:val="414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3A52B" w14:textId="63E7FF51" w:rsidR="00B13BF3" w:rsidRPr="00E74549" w:rsidRDefault="536AEB1D" w:rsidP="00C752BD">
            <w:pPr>
              <w:spacing w:line="280" w:lineRule="exact"/>
              <w:jc w:val="center"/>
              <w:rPr>
                <w:b/>
                <w:bCs/>
              </w:rPr>
            </w:pPr>
            <w:r w:rsidRPr="5BFC70F4">
              <w:rPr>
                <w:b/>
                <w:bCs/>
              </w:rPr>
              <w:t>11</w:t>
            </w:r>
          </w:p>
        </w:tc>
        <w:tc>
          <w:tcPr>
            <w:tcW w:w="2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43C2A" w14:textId="77777777" w:rsidR="00B13BF3" w:rsidRPr="0030365F" w:rsidRDefault="00B13BF3" w:rsidP="00E275EE">
            <w:pPr>
              <w:spacing w:line="280" w:lineRule="exact"/>
              <w:rPr>
                <w:bCs/>
                <w:color w:val="000000" w:themeColor="text1"/>
                <w:highlight w:val="yellow"/>
              </w:rPr>
            </w:pPr>
            <w:r w:rsidRPr="00AA7C81">
              <w:rPr>
                <w:bCs/>
              </w:rPr>
              <w:t>Thể hiện được sự cam kết về đạo đức nghề nghiệp.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CD0F" w14:textId="77777777" w:rsidR="00B13BF3" w:rsidRPr="003E06E2" w:rsidRDefault="00B13BF3" w:rsidP="0029238A">
            <w:pPr>
              <w:spacing w:line="280" w:lineRule="exact"/>
              <w:rPr>
                <w:bCs/>
                <w:color w:val="000000" w:themeColor="text1"/>
              </w:rPr>
            </w:pPr>
            <w:r w:rsidRPr="003E06E2">
              <w:rPr>
                <w:noProof/>
              </w:rPr>
              <w:t>Trích dẫn tài liệu, kết quả nghiên cứu trung thực và có độ tin cậy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EB7BF6" w14:textId="77777777" w:rsidR="00B13BF3" w:rsidRPr="003E06E2" w:rsidRDefault="00B13BF3" w:rsidP="00D76869">
            <w:pPr>
              <w:spacing w:line="280" w:lineRule="exact"/>
              <w:rPr>
                <w:noProof/>
                <w:lang w:val="vi-VN"/>
              </w:rPr>
            </w:pPr>
            <w:r w:rsidRPr="003E06E2">
              <w:rPr>
                <w:noProof/>
              </w:rPr>
              <w:t>Không trích dẫn</w:t>
            </w:r>
            <w:r w:rsidR="008401B0" w:rsidRPr="003E06E2">
              <w:rPr>
                <w:noProof/>
                <w:lang w:val="vi-VN"/>
              </w:rPr>
              <w:t xml:space="preserve"> tài liệu</w:t>
            </w:r>
          </w:p>
          <w:p w14:paraId="52FF5918" w14:textId="77777777" w:rsidR="00B13BF3" w:rsidRPr="003E06E2" w:rsidRDefault="00B13BF3" w:rsidP="00D76869">
            <w:pPr>
              <w:spacing w:line="280" w:lineRule="exact"/>
              <w:rPr>
                <w:noProof/>
              </w:rPr>
            </w:pPr>
            <w:r w:rsidRPr="003E06E2">
              <w:rPr>
                <w:noProof/>
              </w:rPr>
              <w:t>Kết quả nghiên cứu không trung thực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14:paraId="2909C78F" w14:textId="77777777" w:rsidR="00B13BF3" w:rsidRPr="003E06E2" w:rsidRDefault="00B13BF3" w:rsidP="001633E6">
            <w:pPr>
              <w:spacing w:line="280" w:lineRule="exact"/>
              <w:rPr>
                <w:noProof/>
              </w:rPr>
            </w:pPr>
            <w:r w:rsidRPr="003E06E2">
              <w:rPr>
                <w:noProof/>
              </w:rPr>
              <w:t>Trích dẫn</w:t>
            </w:r>
            <w:r w:rsidRPr="003E06E2">
              <w:rPr>
                <w:noProof/>
                <w:lang w:val="vi-VN"/>
              </w:rPr>
              <w:t xml:space="preserve"> </w:t>
            </w:r>
            <w:r w:rsidR="008401B0" w:rsidRPr="003E06E2">
              <w:rPr>
                <w:noProof/>
                <w:lang w:val="vi-VN"/>
              </w:rPr>
              <w:t xml:space="preserve">tài liệu </w:t>
            </w:r>
            <w:r w:rsidRPr="003E06E2">
              <w:rPr>
                <w:noProof/>
                <w:lang w:val="vi-VN"/>
              </w:rPr>
              <w:t>nhưng chưa đầy đủ</w:t>
            </w:r>
            <w:r w:rsidRPr="003E06E2">
              <w:rPr>
                <w:noProof/>
              </w:rPr>
              <w:t>,</w:t>
            </w:r>
            <w:r w:rsidRPr="003E06E2">
              <w:rPr>
                <w:noProof/>
                <w:lang w:val="vi-VN"/>
              </w:rPr>
              <w:t xml:space="preserve"> </w:t>
            </w:r>
            <w:r w:rsidRPr="003E06E2">
              <w:rPr>
                <w:noProof/>
              </w:rPr>
              <w:t>kết quả nghiên cứu trung thực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77398A9E" w14:textId="77777777" w:rsidR="00B13BF3" w:rsidRPr="003E06E2" w:rsidRDefault="00B13BF3" w:rsidP="001633E6">
            <w:pPr>
              <w:spacing w:line="280" w:lineRule="exact"/>
              <w:rPr>
                <w:noProof/>
              </w:rPr>
            </w:pPr>
            <w:r w:rsidRPr="003E06E2">
              <w:rPr>
                <w:noProof/>
              </w:rPr>
              <w:t>Trích dẫn</w:t>
            </w:r>
            <w:r w:rsidR="008401B0" w:rsidRPr="003E06E2">
              <w:rPr>
                <w:noProof/>
                <w:lang w:val="vi-VN"/>
              </w:rPr>
              <w:t xml:space="preserve"> tài liệu</w:t>
            </w:r>
            <w:r w:rsidRPr="003E06E2">
              <w:rPr>
                <w:noProof/>
              </w:rPr>
              <w:t xml:space="preserve"> đầy</w:t>
            </w:r>
            <w:r w:rsidRPr="003E06E2">
              <w:rPr>
                <w:noProof/>
                <w:lang w:val="vi-VN"/>
              </w:rPr>
              <w:t xml:space="preserve"> đủ, rõ ràng, </w:t>
            </w:r>
            <w:r w:rsidRPr="003E06E2">
              <w:rPr>
                <w:noProof/>
              </w:rPr>
              <w:t>kết quả nghiên cứu trung thực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7587CF26" w14:textId="77777777" w:rsidR="00B13BF3" w:rsidRPr="003E06E2" w:rsidRDefault="00B13BF3" w:rsidP="007258C4">
            <w:pPr>
              <w:spacing w:line="280" w:lineRule="exact"/>
              <w:rPr>
                <w:noProof/>
                <w:lang w:val="vi-VN"/>
              </w:rPr>
            </w:pPr>
            <w:r w:rsidRPr="003E06E2">
              <w:rPr>
                <w:noProof/>
              </w:rPr>
              <w:t>Trích dẫn</w:t>
            </w:r>
            <w:r w:rsidRPr="003E06E2">
              <w:rPr>
                <w:noProof/>
                <w:lang w:val="vi-VN"/>
              </w:rPr>
              <w:t xml:space="preserve"> </w:t>
            </w:r>
            <w:r w:rsidR="008401B0" w:rsidRPr="003E06E2">
              <w:rPr>
                <w:noProof/>
                <w:lang w:val="vi-VN"/>
              </w:rPr>
              <w:t xml:space="preserve">tài liệu </w:t>
            </w:r>
            <w:r w:rsidRPr="003E06E2">
              <w:rPr>
                <w:noProof/>
                <w:lang w:val="vi-VN"/>
              </w:rPr>
              <w:t>đầy đủ,</w:t>
            </w:r>
            <w:r w:rsidRPr="003E06E2">
              <w:rPr>
                <w:noProof/>
              </w:rPr>
              <w:t xml:space="preserve"> rõ ràng, kết quả nghiên cứu trung thực và có độ tin cậy</w:t>
            </w:r>
            <w:r w:rsidRPr="003E06E2">
              <w:rPr>
                <w:noProof/>
                <w:lang w:val="vi-VN"/>
              </w:rPr>
              <w:t xml:space="preserve">. </w:t>
            </w:r>
          </w:p>
          <w:p w14:paraId="7622D977" w14:textId="77777777" w:rsidR="00B13BF3" w:rsidRPr="003E06E2" w:rsidRDefault="00B13BF3" w:rsidP="007258C4">
            <w:pPr>
              <w:spacing w:line="280" w:lineRule="exact"/>
              <w:rPr>
                <w:noProof/>
                <w:lang w:val="vi-VN"/>
              </w:rPr>
            </w:pPr>
            <w:r w:rsidRPr="003E06E2">
              <w:rPr>
                <w:noProof/>
                <w:lang w:val="vi-VN"/>
              </w:rPr>
              <w:t>Kết quả có tính mới</w:t>
            </w:r>
          </w:p>
        </w:tc>
      </w:tr>
    </w:tbl>
    <w:p w14:paraId="6A72023A" w14:textId="77777777" w:rsidR="0003683F" w:rsidRDefault="0003683F" w:rsidP="006E5B8B">
      <w:pPr>
        <w:tabs>
          <w:tab w:val="left" w:leader="dot" w:pos="9360"/>
        </w:tabs>
        <w:spacing w:line="240" w:lineRule="exact"/>
        <w:rPr>
          <w:bCs/>
        </w:rPr>
      </w:pPr>
    </w:p>
    <w:sectPr w:rsidR="0003683F" w:rsidSect="008561B4">
      <w:footerReference w:type="default" r:id="rId8"/>
      <w:pgSz w:w="16840" w:h="11907" w:orient="landscape" w:code="9"/>
      <w:pgMar w:top="340" w:right="578" w:bottom="340" w:left="57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C89D" w14:textId="77777777" w:rsidR="00240BEF" w:rsidRDefault="00240BEF">
      <w:r>
        <w:separator/>
      </w:r>
    </w:p>
  </w:endnote>
  <w:endnote w:type="continuationSeparator" w:id="0">
    <w:p w14:paraId="36706D3F" w14:textId="77777777" w:rsidR="00240BEF" w:rsidRDefault="0024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CBD5" w14:textId="77777777" w:rsidR="00D87761" w:rsidRPr="00E24C95" w:rsidRDefault="00D87761" w:rsidP="00E24C95">
    <w:pPr>
      <w:rPr>
        <w:b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766F" w14:textId="77777777" w:rsidR="00240BEF" w:rsidRDefault="00240BEF">
      <w:r>
        <w:separator/>
      </w:r>
    </w:p>
  </w:footnote>
  <w:footnote w:type="continuationSeparator" w:id="0">
    <w:p w14:paraId="2DDDBA12" w14:textId="77777777" w:rsidR="00240BEF" w:rsidRDefault="0024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2940"/>
    <w:multiLevelType w:val="hybridMultilevel"/>
    <w:tmpl w:val="531A741A"/>
    <w:lvl w:ilvl="0" w:tplc="3BB85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F57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84442C"/>
    <w:multiLevelType w:val="multilevel"/>
    <w:tmpl w:val="16F4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218A5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A143B4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0F277C"/>
    <w:multiLevelType w:val="hybridMultilevel"/>
    <w:tmpl w:val="520C2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450715"/>
    <w:multiLevelType w:val="hybridMultilevel"/>
    <w:tmpl w:val="D0A2630A"/>
    <w:lvl w:ilvl="0" w:tplc="045C9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62DF6"/>
    <w:multiLevelType w:val="hybridMultilevel"/>
    <w:tmpl w:val="F88485A0"/>
    <w:lvl w:ilvl="0" w:tplc="098C8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73551">
    <w:abstractNumId w:val="3"/>
  </w:num>
  <w:num w:numId="2" w16cid:durableId="1050571778">
    <w:abstractNumId w:val="1"/>
  </w:num>
  <w:num w:numId="3" w16cid:durableId="816410265">
    <w:abstractNumId w:val="5"/>
  </w:num>
  <w:num w:numId="4" w16cid:durableId="1462924015">
    <w:abstractNumId w:val="4"/>
  </w:num>
  <w:num w:numId="5" w16cid:durableId="848642595">
    <w:abstractNumId w:val="0"/>
  </w:num>
  <w:num w:numId="6" w16cid:durableId="1285967758">
    <w:abstractNumId w:val="7"/>
  </w:num>
  <w:num w:numId="7" w16cid:durableId="1160777632">
    <w:abstractNumId w:val="6"/>
  </w:num>
  <w:num w:numId="8" w16cid:durableId="1830900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681"/>
    <w:rsid w:val="00002CF9"/>
    <w:rsid w:val="00002FED"/>
    <w:rsid w:val="0000445D"/>
    <w:rsid w:val="00006D75"/>
    <w:rsid w:val="00011564"/>
    <w:rsid w:val="0001204D"/>
    <w:rsid w:val="00012AEA"/>
    <w:rsid w:val="0001460F"/>
    <w:rsid w:val="0001628A"/>
    <w:rsid w:val="000218C8"/>
    <w:rsid w:val="0003683F"/>
    <w:rsid w:val="000415F4"/>
    <w:rsid w:val="000433BD"/>
    <w:rsid w:val="000451CA"/>
    <w:rsid w:val="00045E9A"/>
    <w:rsid w:val="00053F9A"/>
    <w:rsid w:val="00056CEE"/>
    <w:rsid w:val="000614AB"/>
    <w:rsid w:val="00065940"/>
    <w:rsid w:val="00074B26"/>
    <w:rsid w:val="0007653A"/>
    <w:rsid w:val="00076A3D"/>
    <w:rsid w:val="0007796F"/>
    <w:rsid w:val="0008663C"/>
    <w:rsid w:val="000977BA"/>
    <w:rsid w:val="000A19E6"/>
    <w:rsid w:val="000A3E03"/>
    <w:rsid w:val="000A4916"/>
    <w:rsid w:val="000B1870"/>
    <w:rsid w:val="000B214D"/>
    <w:rsid w:val="000B3C3A"/>
    <w:rsid w:val="000C3BAB"/>
    <w:rsid w:val="000C5368"/>
    <w:rsid w:val="000D05A9"/>
    <w:rsid w:val="000D3A7C"/>
    <w:rsid w:val="000E0E85"/>
    <w:rsid w:val="000E1AB3"/>
    <w:rsid w:val="000E61F4"/>
    <w:rsid w:val="0010210A"/>
    <w:rsid w:val="00104DC1"/>
    <w:rsid w:val="00104EE0"/>
    <w:rsid w:val="00110F23"/>
    <w:rsid w:val="00112F88"/>
    <w:rsid w:val="0011374C"/>
    <w:rsid w:val="00117ED0"/>
    <w:rsid w:val="001230DC"/>
    <w:rsid w:val="00123BCD"/>
    <w:rsid w:val="0012438B"/>
    <w:rsid w:val="00126532"/>
    <w:rsid w:val="00147D2A"/>
    <w:rsid w:val="00151F27"/>
    <w:rsid w:val="00155454"/>
    <w:rsid w:val="00155DA7"/>
    <w:rsid w:val="001566F4"/>
    <w:rsid w:val="0016246A"/>
    <w:rsid w:val="001633E6"/>
    <w:rsid w:val="00170607"/>
    <w:rsid w:val="00170EEC"/>
    <w:rsid w:val="001725EE"/>
    <w:rsid w:val="001762A1"/>
    <w:rsid w:val="00176B2D"/>
    <w:rsid w:val="00177FE4"/>
    <w:rsid w:val="001821B7"/>
    <w:rsid w:val="00182AD0"/>
    <w:rsid w:val="001850BF"/>
    <w:rsid w:val="00186974"/>
    <w:rsid w:val="00186F0B"/>
    <w:rsid w:val="00187B7F"/>
    <w:rsid w:val="001A107C"/>
    <w:rsid w:val="001A411A"/>
    <w:rsid w:val="001B4080"/>
    <w:rsid w:val="001B7B96"/>
    <w:rsid w:val="001B7BA8"/>
    <w:rsid w:val="001D0DAB"/>
    <w:rsid w:val="001D26F7"/>
    <w:rsid w:val="001D5BF0"/>
    <w:rsid w:val="001E0FD2"/>
    <w:rsid w:val="001F551B"/>
    <w:rsid w:val="001F5A0F"/>
    <w:rsid w:val="001F5BBF"/>
    <w:rsid w:val="00200D76"/>
    <w:rsid w:val="00204237"/>
    <w:rsid w:val="00207BFC"/>
    <w:rsid w:val="002110FD"/>
    <w:rsid w:val="00211961"/>
    <w:rsid w:val="002179CD"/>
    <w:rsid w:val="00217AE6"/>
    <w:rsid w:val="0022096F"/>
    <w:rsid w:val="002214BD"/>
    <w:rsid w:val="00225C19"/>
    <w:rsid w:val="00227C0A"/>
    <w:rsid w:val="00240BEF"/>
    <w:rsid w:val="00245362"/>
    <w:rsid w:val="002530E9"/>
    <w:rsid w:val="0025349A"/>
    <w:rsid w:val="00260249"/>
    <w:rsid w:val="00262203"/>
    <w:rsid w:val="00262DE9"/>
    <w:rsid w:val="002655B4"/>
    <w:rsid w:val="00267259"/>
    <w:rsid w:val="00282B6E"/>
    <w:rsid w:val="0029238A"/>
    <w:rsid w:val="002961A3"/>
    <w:rsid w:val="00297E51"/>
    <w:rsid w:val="002A086A"/>
    <w:rsid w:val="002A0D64"/>
    <w:rsid w:val="002A4E15"/>
    <w:rsid w:val="002C1F54"/>
    <w:rsid w:val="002D135D"/>
    <w:rsid w:val="002E05A6"/>
    <w:rsid w:val="002E3E7D"/>
    <w:rsid w:val="002E51B6"/>
    <w:rsid w:val="002E7948"/>
    <w:rsid w:val="002F1D16"/>
    <w:rsid w:val="0030365F"/>
    <w:rsid w:val="003079B3"/>
    <w:rsid w:val="0031020E"/>
    <w:rsid w:val="00310A80"/>
    <w:rsid w:val="00312FFC"/>
    <w:rsid w:val="00313A89"/>
    <w:rsid w:val="00314868"/>
    <w:rsid w:val="00322DBC"/>
    <w:rsid w:val="00325239"/>
    <w:rsid w:val="00331AE7"/>
    <w:rsid w:val="003321FE"/>
    <w:rsid w:val="0034553E"/>
    <w:rsid w:val="003532F0"/>
    <w:rsid w:val="00356C3C"/>
    <w:rsid w:val="00375856"/>
    <w:rsid w:val="00382585"/>
    <w:rsid w:val="00383BD9"/>
    <w:rsid w:val="00394D8A"/>
    <w:rsid w:val="00395365"/>
    <w:rsid w:val="0039776F"/>
    <w:rsid w:val="003A185F"/>
    <w:rsid w:val="003A6E7B"/>
    <w:rsid w:val="003B35B4"/>
    <w:rsid w:val="003D1F44"/>
    <w:rsid w:val="003D3973"/>
    <w:rsid w:val="003D6C35"/>
    <w:rsid w:val="003E06E2"/>
    <w:rsid w:val="003E3E56"/>
    <w:rsid w:val="003F2293"/>
    <w:rsid w:val="003F259C"/>
    <w:rsid w:val="004077AF"/>
    <w:rsid w:val="00411E66"/>
    <w:rsid w:val="004263FE"/>
    <w:rsid w:val="00434922"/>
    <w:rsid w:val="004379A6"/>
    <w:rsid w:val="00442BF2"/>
    <w:rsid w:val="00443B55"/>
    <w:rsid w:val="00450DD7"/>
    <w:rsid w:val="00464DAE"/>
    <w:rsid w:val="00470CDC"/>
    <w:rsid w:val="0047284B"/>
    <w:rsid w:val="00473538"/>
    <w:rsid w:val="00475551"/>
    <w:rsid w:val="004826AA"/>
    <w:rsid w:val="00490406"/>
    <w:rsid w:val="0049148F"/>
    <w:rsid w:val="00495BDB"/>
    <w:rsid w:val="00497421"/>
    <w:rsid w:val="004A1130"/>
    <w:rsid w:val="004B0473"/>
    <w:rsid w:val="004B750D"/>
    <w:rsid w:val="004B759A"/>
    <w:rsid w:val="004E10E4"/>
    <w:rsid w:val="00502633"/>
    <w:rsid w:val="00502C64"/>
    <w:rsid w:val="00503472"/>
    <w:rsid w:val="005041C5"/>
    <w:rsid w:val="005064F8"/>
    <w:rsid w:val="00507D81"/>
    <w:rsid w:val="00520E89"/>
    <w:rsid w:val="00521B69"/>
    <w:rsid w:val="00521E9A"/>
    <w:rsid w:val="005257BE"/>
    <w:rsid w:val="00527A48"/>
    <w:rsid w:val="00532DE9"/>
    <w:rsid w:val="00541B56"/>
    <w:rsid w:val="00544968"/>
    <w:rsid w:val="00546804"/>
    <w:rsid w:val="00562C37"/>
    <w:rsid w:val="00573DCA"/>
    <w:rsid w:val="005760FB"/>
    <w:rsid w:val="00576EE2"/>
    <w:rsid w:val="00582514"/>
    <w:rsid w:val="00592C34"/>
    <w:rsid w:val="00597306"/>
    <w:rsid w:val="005B375C"/>
    <w:rsid w:val="005B5769"/>
    <w:rsid w:val="005C12FA"/>
    <w:rsid w:val="005C4750"/>
    <w:rsid w:val="005C4C57"/>
    <w:rsid w:val="005C65B2"/>
    <w:rsid w:val="005E1068"/>
    <w:rsid w:val="005E11D0"/>
    <w:rsid w:val="005E14A6"/>
    <w:rsid w:val="005F2699"/>
    <w:rsid w:val="00602846"/>
    <w:rsid w:val="00603261"/>
    <w:rsid w:val="006067F3"/>
    <w:rsid w:val="00606E13"/>
    <w:rsid w:val="00613368"/>
    <w:rsid w:val="00617F94"/>
    <w:rsid w:val="00623AAD"/>
    <w:rsid w:val="0063585C"/>
    <w:rsid w:val="00635DA9"/>
    <w:rsid w:val="00636AC6"/>
    <w:rsid w:val="00641684"/>
    <w:rsid w:val="00644114"/>
    <w:rsid w:val="00650035"/>
    <w:rsid w:val="00655BC7"/>
    <w:rsid w:val="00664479"/>
    <w:rsid w:val="006725CA"/>
    <w:rsid w:val="006834BF"/>
    <w:rsid w:val="00685813"/>
    <w:rsid w:val="006869C9"/>
    <w:rsid w:val="006869DA"/>
    <w:rsid w:val="006926C6"/>
    <w:rsid w:val="006A097E"/>
    <w:rsid w:val="006A2DE9"/>
    <w:rsid w:val="006A3F95"/>
    <w:rsid w:val="006B3582"/>
    <w:rsid w:val="006B51C2"/>
    <w:rsid w:val="006C6C23"/>
    <w:rsid w:val="006E59BE"/>
    <w:rsid w:val="006E5B8B"/>
    <w:rsid w:val="00706BEB"/>
    <w:rsid w:val="0070747C"/>
    <w:rsid w:val="00713BBB"/>
    <w:rsid w:val="007207D4"/>
    <w:rsid w:val="00721149"/>
    <w:rsid w:val="007258C4"/>
    <w:rsid w:val="00732A48"/>
    <w:rsid w:val="00733BE2"/>
    <w:rsid w:val="007343F1"/>
    <w:rsid w:val="00735ED6"/>
    <w:rsid w:val="00746154"/>
    <w:rsid w:val="00746B5A"/>
    <w:rsid w:val="00752000"/>
    <w:rsid w:val="00752D0A"/>
    <w:rsid w:val="00753C73"/>
    <w:rsid w:val="00753FCB"/>
    <w:rsid w:val="007646ED"/>
    <w:rsid w:val="00767337"/>
    <w:rsid w:val="00767776"/>
    <w:rsid w:val="00767F2F"/>
    <w:rsid w:val="00774CB0"/>
    <w:rsid w:val="00784866"/>
    <w:rsid w:val="00787905"/>
    <w:rsid w:val="0079102E"/>
    <w:rsid w:val="007937D5"/>
    <w:rsid w:val="007A3628"/>
    <w:rsid w:val="007C74D4"/>
    <w:rsid w:val="007D03B8"/>
    <w:rsid w:val="007D3CCE"/>
    <w:rsid w:val="007D42E2"/>
    <w:rsid w:val="007E0C47"/>
    <w:rsid w:val="007E130B"/>
    <w:rsid w:val="007E2911"/>
    <w:rsid w:val="007F21FF"/>
    <w:rsid w:val="007F22C5"/>
    <w:rsid w:val="007F635C"/>
    <w:rsid w:val="00805F3B"/>
    <w:rsid w:val="008065D9"/>
    <w:rsid w:val="008069DF"/>
    <w:rsid w:val="0082072E"/>
    <w:rsid w:val="0082562D"/>
    <w:rsid w:val="00827703"/>
    <w:rsid w:val="00833221"/>
    <w:rsid w:val="008358A8"/>
    <w:rsid w:val="008401B0"/>
    <w:rsid w:val="00841C07"/>
    <w:rsid w:val="00842E95"/>
    <w:rsid w:val="0084430F"/>
    <w:rsid w:val="008476A8"/>
    <w:rsid w:val="008561B4"/>
    <w:rsid w:val="00882B53"/>
    <w:rsid w:val="008861A3"/>
    <w:rsid w:val="0089165E"/>
    <w:rsid w:val="0089514E"/>
    <w:rsid w:val="008A623E"/>
    <w:rsid w:val="008C05BF"/>
    <w:rsid w:val="008C1FC9"/>
    <w:rsid w:val="008C4DE4"/>
    <w:rsid w:val="008C6649"/>
    <w:rsid w:val="008D26C0"/>
    <w:rsid w:val="008D37AF"/>
    <w:rsid w:val="008E1D6D"/>
    <w:rsid w:val="008E2546"/>
    <w:rsid w:val="008E694B"/>
    <w:rsid w:val="008F06AB"/>
    <w:rsid w:val="008F45D8"/>
    <w:rsid w:val="00902C97"/>
    <w:rsid w:val="00903B7E"/>
    <w:rsid w:val="009075FC"/>
    <w:rsid w:val="00912681"/>
    <w:rsid w:val="0091308B"/>
    <w:rsid w:val="00914105"/>
    <w:rsid w:val="00914F73"/>
    <w:rsid w:val="00916621"/>
    <w:rsid w:val="00924B39"/>
    <w:rsid w:val="00930398"/>
    <w:rsid w:val="00943DFF"/>
    <w:rsid w:val="00945D2F"/>
    <w:rsid w:val="0097170C"/>
    <w:rsid w:val="0097285E"/>
    <w:rsid w:val="00977261"/>
    <w:rsid w:val="00977281"/>
    <w:rsid w:val="0098556B"/>
    <w:rsid w:val="009919F7"/>
    <w:rsid w:val="0099261B"/>
    <w:rsid w:val="00992CC7"/>
    <w:rsid w:val="009A3784"/>
    <w:rsid w:val="009B23C3"/>
    <w:rsid w:val="009C20A1"/>
    <w:rsid w:val="009C2977"/>
    <w:rsid w:val="009C77B3"/>
    <w:rsid w:val="009D11BB"/>
    <w:rsid w:val="009E07B3"/>
    <w:rsid w:val="009F095F"/>
    <w:rsid w:val="009F42F5"/>
    <w:rsid w:val="009F6CB7"/>
    <w:rsid w:val="00A01439"/>
    <w:rsid w:val="00A06D2E"/>
    <w:rsid w:val="00A07877"/>
    <w:rsid w:val="00A1125A"/>
    <w:rsid w:val="00A15F4B"/>
    <w:rsid w:val="00A20425"/>
    <w:rsid w:val="00A2047E"/>
    <w:rsid w:val="00A34EFF"/>
    <w:rsid w:val="00A42CB7"/>
    <w:rsid w:val="00A674F9"/>
    <w:rsid w:val="00A67537"/>
    <w:rsid w:val="00A70D62"/>
    <w:rsid w:val="00A81784"/>
    <w:rsid w:val="00A825F8"/>
    <w:rsid w:val="00A848C0"/>
    <w:rsid w:val="00A91180"/>
    <w:rsid w:val="00A93DFD"/>
    <w:rsid w:val="00A97A48"/>
    <w:rsid w:val="00AB4F64"/>
    <w:rsid w:val="00AB75CF"/>
    <w:rsid w:val="00AC2FE4"/>
    <w:rsid w:val="00AC5963"/>
    <w:rsid w:val="00AC73D5"/>
    <w:rsid w:val="00AD42BB"/>
    <w:rsid w:val="00AD43D1"/>
    <w:rsid w:val="00AD5AAC"/>
    <w:rsid w:val="00AD6CD8"/>
    <w:rsid w:val="00AD74B9"/>
    <w:rsid w:val="00AD7E8B"/>
    <w:rsid w:val="00AE7A91"/>
    <w:rsid w:val="00AF5800"/>
    <w:rsid w:val="00B07C73"/>
    <w:rsid w:val="00B13BF3"/>
    <w:rsid w:val="00B211EE"/>
    <w:rsid w:val="00B21FC6"/>
    <w:rsid w:val="00B24463"/>
    <w:rsid w:val="00B24D21"/>
    <w:rsid w:val="00B25D78"/>
    <w:rsid w:val="00B3606A"/>
    <w:rsid w:val="00B409FA"/>
    <w:rsid w:val="00B47928"/>
    <w:rsid w:val="00B52303"/>
    <w:rsid w:val="00B60E7C"/>
    <w:rsid w:val="00B66C51"/>
    <w:rsid w:val="00B7007D"/>
    <w:rsid w:val="00B714F8"/>
    <w:rsid w:val="00B71AB6"/>
    <w:rsid w:val="00B9213A"/>
    <w:rsid w:val="00BA5333"/>
    <w:rsid w:val="00BA6847"/>
    <w:rsid w:val="00BB2789"/>
    <w:rsid w:val="00BD6D47"/>
    <w:rsid w:val="00BE05C8"/>
    <w:rsid w:val="00BE657E"/>
    <w:rsid w:val="00BF63C6"/>
    <w:rsid w:val="00C0692F"/>
    <w:rsid w:val="00C11F8F"/>
    <w:rsid w:val="00C12F49"/>
    <w:rsid w:val="00C20121"/>
    <w:rsid w:val="00C27AAD"/>
    <w:rsid w:val="00C31FEF"/>
    <w:rsid w:val="00C4776A"/>
    <w:rsid w:val="00C50D9F"/>
    <w:rsid w:val="00C56A89"/>
    <w:rsid w:val="00C56F4B"/>
    <w:rsid w:val="00C831BC"/>
    <w:rsid w:val="00C84574"/>
    <w:rsid w:val="00C84A53"/>
    <w:rsid w:val="00C9069B"/>
    <w:rsid w:val="00CA5EB7"/>
    <w:rsid w:val="00CB168C"/>
    <w:rsid w:val="00CB6885"/>
    <w:rsid w:val="00CC52AD"/>
    <w:rsid w:val="00CC5ADD"/>
    <w:rsid w:val="00CC79DB"/>
    <w:rsid w:val="00CD0F9F"/>
    <w:rsid w:val="00CD186D"/>
    <w:rsid w:val="00CD5C59"/>
    <w:rsid w:val="00CE382E"/>
    <w:rsid w:val="00CF47F2"/>
    <w:rsid w:val="00CF7FBB"/>
    <w:rsid w:val="00D0449A"/>
    <w:rsid w:val="00D20DBD"/>
    <w:rsid w:val="00D25DEA"/>
    <w:rsid w:val="00D31B01"/>
    <w:rsid w:val="00D328A8"/>
    <w:rsid w:val="00D37E3E"/>
    <w:rsid w:val="00D4079A"/>
    <w:rsid w:val="00D445AF"/>
    <w:rsid w:val="00D470D9"/>
    <w:rsid w:val="00D52E38"/>
    <w:rsid w:val="00D5434C"/>
    <w:rsid w:val="00D549E5"/>
    <w:rsid w:val="00D57A74"/>
    <w:rsid w:val="00D6043D"/>
    <w:rsid w:val="00D66455"/>
    <w:rsid w:val="00D726E5"/>
    <w:rsid w:val="00D817BC"/>
    <w:rsid w:val="00D87761"/>
    <w:rsid w:val="00D90A07"/>
    <w:rsid w:val="00D94788"/>
    <w:rsid w:val="00DA0C2C"/>
    <w:rsid w:val="00DA2ED8"/>
    <w:rsid w:val="00DA6B0B"/>
    <w:rsid w:val="00DB26A4"/>
    <w:rsid w:val="00DB2C8B"/>
    <w:rsid w:val="00DB3122"/>
    <w:rsid w:val="00DB3C94"/>
    <w:rsid w:val="00DC0F1E"/>
    <w:rsid w:val="00DC3763"/>
    <w:rsid w:val="00DC691D"/>
    <w:rsid w:val="00DE1794"/>
    <w:rsid w:val="00DF2A23"/>
    <w:rsid w:val="00E02EC8"/>
    <w:rsid w:val="00E10716"/>
    <w:rsid w:val="00E11DBB"/>
    <w:rsid w:val="00E1247A"/>
    <w:rsid w:val="00E146D2"/>
    <w:rsid w:val="00E24C95"/>
    <w:rsid w:val="00E275EE"/>
    <w:rsid w:val="00E432F2"/>
    <w:rsid w:val="00E51BB8"/>
    <w:rsid w:val="00E540F8"/>
    <w:rsid w:val="00E56188"/>
    <w:rsid w:val="00E623E0"/>
    <w:rsid w:val="00E73439"/>
    <w:rsid w:val="00E74549"/>
    <w:rsid w:val="00E7455F"/>
    <w:rsid w:val="00E76B36"/>
    <w:rsid w:val="00E93053"/>
    <w:rsid w:val="00E94F0E"/>
    <w:rsid w:val="00EA1CE0"/>
    <w:rsid w:val="00EA4AE6"/>
    <w:rsid w:val="00EA6D1A"/>
    <w:rsid w:val="00ED1AA6"/>
    <w:rsid w:val="00ED36A7"/>
    <w:rsid w:val="00ED3B77"/>
    <w:rsid w:val="00ED4DD4"/>
    <w:rsid w:val="00ED55F7"/>
    <w:rsid w:val="00EE097F"/>
    <w:rsid w:val="00EE0B53"/>
    <w:rsid w:val="00EE3C4F"/>
    <w:rsid w:val="00EE421B"/>
    <w:rsid w:val="00EE6394"/>
    <w:rsid w:val="00F003F9"/>
    <w:rsid w:val="00F21A35"/>
    <w:rsid w:val="00F30DE8"/>
    <w:rsid w:val="00F3202B"/>
    <w:rsid w:val="00F3404E"/>
    <w:rsid w:val="00F34100"/>
    <w:rsid w:val="00F4095E"/>
    <w:rsid w:val="00F4438D"/>
    <w:rsid w:val="00F46F43"/>
    <w:rsid w:val="00F46F67"/>
    <w:rsid w:val="00F603F5"/>
    <w:rsid w:val="00F75D14"/>
    <w:rsid w:val="00F76EE1"/>
    <w:rsid w:val="00F77364"/>
    <w:rsid w:val="00F828F6"/>
    <w:rsid w:val="00F85281"/>
    <w:rsid w:val="00F94E46"/>
    <w:rsid w:val="00F95B35"/>
    <w:rsid w:val="00FA2476"/>
    <w:rsid w:val="00FA3CAC"/>
    <w:rsid w:val="00FB752F"/>
    <w:rsid w:val="00FC3486"/>
    <w:rsid w:val="00FC687F"/>
    <w:rsid w:val="00FD50FE"/>
    <w:rsid w:val="00FD61E6"/>
    <w:rsid w:val="00FE3BB6"/>
    <w:rsid w:val="00FF72E7"/>
    <w:rsid w:val="1002E5AB"/>
    <w:rsid w:val="11C90700"/>
    <w:rsid w:val="129BB410"/>
    <w:rsid w:val="181F2027"/>
    <w:rsid w:val="1B9A88E8"/>
    <w:rsid w:val="1EF4FEF6"/>
    <w:rsid w:val="245595C1"/>
    <w:rsid w:val="24DD7174"/>
    <w:rsid w:val="2CD2A155"/>
    <w:rsid w:val="33DCA1B7"/>
    <w:rsid w:val="48C5669A"/>
    <w:rsid w:val="5250FB45"/>
    <w:rsid w:val="536AEB1D"/>
    <w:rsid w:val="5A34D201"/>
    <w:rsid w:val="5B20A76E"/>
    <w:rsid w:val="5BFC70F4"/>
    <w:rsid w:val="6A65EECD"/>
    <w:rsid w:val="74B9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F69C4"/>
  <w15:docId w15:val="{0E412E33-A72D-4575-A1DE-E89F8A0F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681"/>
    <w:pPr>
      <w:spacing w:line="312" w:lineRule="auto"/>
      <w:jc w:val="both"/>
    </w:pPr>
    <w:rPr>
      <w:sz w:val="24"/>
      <w:szCs w:val="24"/>
      <w:lang w:val="pt-BR"/>
    </w:rPr>
  </w:style>
  <w:style w:type="paragraph" w:styleId="Heading3">
    <w:name w:val="heading 3"/>
    <w:basedOn w:val="Normal"/>
    <w:link w:val="Heading3Char"/>
    <w:uiPriority w:val="9"/>
    <w:qFormat/>
    <w:rsid w:val="00FA2476"/>
    <w:pPr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1268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rsid w:val="0091268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76B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914F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A247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A2476"/>
    <w:rPr>
      <w:b/>
      <w:bCs/>
      <w:sz w:val="27"/>
      <w:szCs w:val="27"/>
    </w:rPr>
  </w:style>
  <w:style w:type="character" w:customStyle="1" w:styleId="ListParagraphChar">
    <w:name w:val="List Paragraph Char"/>
    <w:link w:val="ListParagraph"/>
    <w:uiPriority w:val="34"/>
    <w:rsid w:val="00544968"/>
    <w:rPr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112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BF08-BCFC-4372-A051-D817D119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>HOME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CHẤM KHOÁ LUẬN TỐT NGHIỆP KHÓA ĐH…</dc:title>
  <dc:creator>User</dc:creator>
  <cp:lastModifiedBy>Nguyễn Văn Sỹ</cp:lastModifiedBy>
  <cp:revision>84</cp:revision>
  <cp:lastPrinted>2018-11-16T12:47:00Z</cp:lastPrinted>
  <dcterms:created xsi:type="dcterms:W3CDTF">2019-03-12T06:58:00Z</dcterms:created>
  <dcterms:modified xsi:type="dcterms:W3CDTF">2022-09-21T03:40:00Z</dcterms:modified>
</cp:coreProperties>
</file>